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 licitación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AF558D">
        <w:rPr>
          <w:rFonts w:ascii="Arial Narrow" w:hAnsi="Arial Narrow"/>
          <w:b/>
          <w:sz w:val="18"/>
          <w:szCs w:val="18"/>
        </w:rPr>
        <w:t>PÚBLICA No. LPA-926026963 –002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D8397A">
        <w:rPr>
          <w:rFonts w:ascii="Arial Narrow" w:hAnsi="Arial Narrow"/>
          <w:b/>
          <w:sz w:val="18"/>
          <w:szCs w:val="18"/>
        </w:rPr>
        <w:t>2020</w:t>
      </w:r>
      <w:bookmarkStart w:id="0" w:name="_GoBack"/>
      <w:bookmarkEnd w:id="0"/>
    </w:p>
    <w:p w:rsidR="001E0EE1" w:rsidRPr="00FA0E44" w:rsidRDefault="00D3412A" w:rsidP="001E0EE1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IMPRESIÓN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DE </w:t>
      </w:r>
      <w:r w:rsidR="009111F5">
        <w:rPr>
          <w:rFonts w:ascii="Arial Narrow" w:hAnsi="Arial Narrow"/>
          <w:b/>
          <w:sz w:val="18"/>
          <w:szCs w:val="18"/>
        </w:rPr>
        <w:t>LIBROS DE TEXTO PARA</w:t>
      </w:r>
      <w:r w:rsidR="00634649" w:rsidRPr="00FA0E44">
        <w:rPr>
          <w:rFonts w:ascii="Arial Narrow" w:hAnsi="Arial Narrow"/>
          <w:b/>
          <w:sz w:val="18"/>
          <w:szCs w:val="18"/>
        </w:rPr>
        <w:t xml:space="preserve"> </w:t>
      </w:r>
      <w:r w:rsidR="009111F5">
        <w:rPr>
          <w:rFonts w:ascii="Arial Narrow" w:hAnsi="Arial Narrow"/>
          <w:b/>
          <w:sz w:val="18"/>
          <w:szCs w:val="18"/>
        </w:rPr>
        <w:t>EL SEMESTRE</w:t>
      </w:r>
      <w:r w:rsidR="00AF558D">
        <w:rPr>
          <w:rFonts w:ascii="Arial Narrow" w:hAnsi="Arial Narrow"/>
          <w:b/>
          <w:sz w:val="18"/>
          <w:szCs w:val="18"/>
        </w:rPr>
        <w:t xml:space="preserve"> AGOSTO 2020</w:t>
      </w:r>
      <w:r w:rsidR="00634649" w:rsidRPr="00FA0E44">
        <w:rPr>
          <w:rFonts w:ascii="Arial Narrow" w:hAnsi="Arial Narrow"/>
          <w:b/>
          <w:sz w:val="18"/>
          <w:szCs w:val="18"/>
        </w:rPr>
        <w:t>-ENERO 20</w:t>
      </w:r>
      <w:r w:rsidR="00AF558D">
        <w:rPr>
          <w:rFonts w:ascii="Arial Narrow" w:hAnsi="Arial Narrow"/>
          <w:b/>
          <w:sz w:val="18"/>
          <w:szCs w:val="18"/>
        </w:rPr>
        <w:t>21</w:t>
      </w:r>
      <w:r w:rsidR="001E0EE1"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052"/>
        <w:gridCol w:w="2081"/>
        <w:gridCol w:w="1843"/>
        <w:gridCol w:w="2410"/>
      </w:tblGrid>
      <w:tr w:rsidR="001E0EE1" w:rsidRPr="00FA0E44" w:rsidTr="009111F5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634649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 xml:space="preserve">Entrega de muestras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E0EE1" w:rsidRPr="009E00A8" w:rsidRDefault="001E0EE1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1E0EE1" w:rsidRPr="00FA0E44" w:rsidTr="009111F5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AF558D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BB" w:rsidRDefault="001E0EE1" w:rsidP="006775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8A4677">
              <w:rPr>
                <w:rFonts w:ascii="Arial Narrow" w:hAnsi="Arial Narrow"/>
                <w:sz w:val="18"/>
                <w:szCs w:val="18"/>
              </w:rPr>
              <w:t>11 al 24 de junio</w:t>
            </w:r>
            <w:r w:rsidR="00AF558D">
              <w:rPr>
                <w:rFonts w:ascii="Arial Narrow" w:hAnsi="Arial Narrow"/>
                <w:sz w:val="18"/>
                <w:szCs w:val="18"/>
              </w:rPr>
              <w:t xml:space="preserve"> 2020</w:t>
            </w:r>
          </w:p>
          <w:p w:rsidR="001E0EE1" w:rsidRPr="00FA0E44" w:rsidRDefault="008A4677" w:rsidP="006775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de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10</w:t>
            </w:r>
            <w:r w:rsidR="00634649" w:rsidRPr="00FA0E44">
              <w:rPr>
                <w:rFonts w:ascii="Arial Narrow" w:hAnsi="Arial Narrow"/>
                <w:sz w:val="18"/>
                <w:szCs w:val="18"/>
              </w:rPr>
              <w:t>:00hrs. a 12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5" w:rsidRDefault="008A4677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 de junio</w:t>
            </w:r>
            <w:r w:rsidR="006775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58D">
              <w:rPr>
                <w:rFonts w:ascii="Arial Narrow" w:hAnsi="Arial Narrow"/>
                <w:sz w:val="18"/>
                <w:szCs w:val="18"/>
              </w:rPr>
              <w:t>de 2020</w:t>
            </w:r>
            <w:r w:rsidR="002A0575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 xml:space="preserve">a las </w:t>
            </w:r>
          </w:p>
          <w:p w:rsidR="002A0575" w:rsidRPr="00FA0E44" w:rsidRDefault="001E0EE1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25" w:rsidRDefault="008A4677" w:rsidP="0082526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 de junio</w:t>
            </w:r>
            <w:r w:rsidR="006775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58D">
              <w:rPr>
                <w:rFonts w:ascii="Arial Narrow" w:hAnsi="Arial Narrow"/>
                <w:sz w:val="18"/>
                <w:szCs w:val="18"/>
              </w:rPr>
              <w:t>de 2020</w:t>
            </w:r>
            <w:r w:rsidR="00634649" w:rsidRPr="00FA0E44">
              <w:rPr>
                <w:rFonts w:ascii="Arial Narrow" w:hAnsi="Arial Narrow"/>
                <w:sz w:val="18"/>
                <w:szCs w:val="18"/>
              </w:rPr>
              <w:t xml:space="preserve"> de</w:t>
            </w:r>
          </w:p>
          <w:p w:rsidR="001E0EE1" w:rsidRPr="00FA0E44" w:rsidRDefault="00634649" w:rsidP="008A467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 10:00 hrs. a 1</w:t>
            </w:r>
            <w:r w:rsidR="008A4677">
              <w:rPr>
                <w:rFonts w:ascii="Arial Narrow" w:hAnsi="Arial Narrow"/>
                <w:sz w:val="18"/>
                <w:szCs w:val="18"/>
              </w:rPr>
              <w:t>2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>:00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1" w:rsidRPr="00FA0E44" w:rsidRDefault="008A4677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 de junio</w:t>
            </w:r>
            <w:r w:rsidR="006775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F558D">
              <w:rPr>
                <w:rFonts w:ascii="Arial Narrow" w:hAnsi="Arial Narrow"/>
                <w:sz w:val="18"/>
                <w:szCs w:val="18"/>
              </w:rPr>
              <w:t>de 2020</w:t>
            </w:r>
            <w:r w:rsidR="001E0EE1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E0EE1" w:rsidRPr="00FA0E44" w:rsidRDefault="001E0EE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2087"/>
        <w:gridCol w:w="1032"/>
      </w:tblGrid>
      <w:tr w:rsidR="001E0EE1" w:rsidRPr="009111F5" w:rsidTr="009111F5">
        <w:trPr>
          <w:jc w:val="center"/>
        </w:trPr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087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03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9111F5">
        <w:trPr>
          <w:jc w:val="center"/>
        </w:trPr>
        <w:tc>
          <w:tcPr>
            <w:tcW w:w="1101" w:type="dxa"/>
            <w:shd w:val="clear" w:color="auto" w:fill="auto"/>
          </w:tcPr>
          <w:p w:rsidR="009111F5" w:rsidRPr="00FA0E44" w:rsidRDefault="009111F5" w:rsidP="006139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9111F5" w:rsidP="00AF558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111F5">
              <w:rPr>
                <w:rFonts w:ascii="Arial Narrow" w:hAnsi="Arial Narrow" w:cs="Arial"/>
                <w:sz w:val="18"/>
                <w:szCs w:val="18"/>
              </w:rPr>
              <w:t xml:space="preserve">Libros de texto </w:t>
            </w:r>
            <w:r w:rsidR="00AF558D">
              <w:rPr>
                <w:rFonts w:ascii="Arial Narrow" w:hAnsi="Arial Narrow" w:cs="Arial"/>
                <w:sz w:val="18"/>
                <w:szCs w:val="18"/>
              </w:rPr>
              <w:t>para el semestre agosto 2020-enero de 2021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1F5" w:rsidRPr="009111F5" w:rsidRDefault="008A4677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145,179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111F5" w:rsidRPr="009111F5" w:rsidRDefault="009111F5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111F5">
              <w:rPr>
                <w:rFonts w:ascii="Arial Narrow" w:hAnsi="Arial Narrow"/>
                <w:sz w:val="18"/>
                <w:szCs w:val="18"/>
              </w:rPr>
              <w:t>Libro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9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10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8A4677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Se otorgará anticipo del 15</w:t>
      </w:r>
      <w:r w:rsidR="00D3412A">
        <w:rPr>
          <w:rFonts w:ascii="Arial Narrow" w:hAnsi="Arial Narrow"/>
          <w:color w:val="000000"/>
          <w:szCs w:val="20"/>
        </w:rPr>
        <w:t>%.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Capital contable mínimo requerido de $</w:t>
      </w:r>
      <w:r w:rsidR="008A4677">
        <w:rPr>
          <w:rFonts w:ascii="Arial Narrow" w:hAnsi="Arial Narrow"/>
          <w:sz w:val="20"/>
        </w:rPr>
        <w:t>3’0</w:t>
      </w:r>
      <w:r>
        <w:rPr>
          <w:rFonts w:ascii="Arial Narrow" w:hAnsi="Arial Narrow"/>
          <w:sz w:val="20"/>
        </w:rPr>
        <w:t>00,000.00 (</w:t>
      </w:r>
      <w:r w:rsidR="008A4677">
        <w:rPr>
          <w:rFonts w:ascii="Arial Narrow" w:hAnsi="Arial Narrow"/>
          <w:sz w:val="20"/>
        </w:rPr>
        <w:t>Tres millones de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Opinión Sobre Situación Fiscal para Fines de Licitaciones Estatales, esta última deberá tener una vigencia de 30 días naturales a partir de la fecha de emisión y estar vigente el día de la inscripción del licitante. </w:t>
      </w:r>
    </w:p>
    <w:p w:rsidR="00AF558D" w:rsidRPr="002875C6" w:rsidRDefault="00AF558D" w:rsidP="00AF558D">
      <w:pPr>
        <w:numPr>
          <w:ilvl w:val="0"/>
          <w:numId w:val="2"/>
        </w:numPr>
        <w:ind w:left="284" w:hanging="284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2875C6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 copia </w:t>
      </w:r>
      <w:r w:rsidRPr="002875C6">
        <w:rPr>
          <w:rFonts w:ascii="Arial Narrow" w:hAnsi="Arial Narrow" w:cs="Calibri"/>
          <w:szCs w:val="20"/>
        </w:rPr>
        <w:t xml:space="preserve">de la opinión positiva del SAT y original de la opinión positiva del IMSS, ambas con vigencia de 30 días naturales a partir de la fecha de emisión y estar vigentes el día de la inscripción del licitante. </w:t>
      </w:r>
    </w:p>
    <w:p w:rsidR="00AF558D" w:rsidRPr="004810A4" w:rsidRDefault="00AF558D" w:rsidP="00AF558D">
      <w:pPr>
        <w:pStyle w:val="Sangradetextonormal"/>
        <w:ind w:left="0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La descripción </w:t>
      </w:r>
      <w:r>
        <w:rPr>
          <w:rFonts w:ascii="Arial Narrow" w:hAnsi="Arial Narrow"/>
          <w:sz w:val="20"/>
        </w:rPr>
        <w:t xml:space="preserve">detallada </w:t>
      </w:r>
      <w:r w:rsidRPr="004810A4">
        <w:rPr>
          <w:rFonts w:ascii="Arial Narrow" w:hAnsi="Arial Narrow"/>
          <w:sz w:val="20"/>
        </w:rPr>
        <w:t>de cada uno de los requisitos señalados anteriormente se encuentran en las bases de la licitación</w:t>
      </w:r>
      <w:r>
        <w:rPr>
          <w:rFonts w:ascii="Arial Narrow" w:hAnsi="Arial Narrow"/>
          <w:sz w:val="20"/>
        </w:rPr>
        <w:t>, las cuales</w:t>
      </w:r>
      <w:r w:rsidRPr="004810A4">
        <w:rPr>
          <w:rFonts w:ascii="Arial Narrow" w:hAnsi="Arial Narrow"/>
          <w:sz w:val="20"/>
        </w:rPr>
        <w:t xml:space="preserve"> están</w:t>
      </w:r>
      <w:r>
        <w:rPr>
          <w:rFonts w:ascii="Arial Narrow" w:hAnsi="Arial Narrow"/>
          <w:sz w:val="20"/>
        </w:rPr>
        <w:t xml:space="preserve"> a </w:t>
      </w:r>
      <w:r w:rsidRPr="004810A4">
        <w:rPr>
          <w:rFonts w:ascii="Arial Narrow" w:hAnsi="Arial Narrow"/>
          <w:sz w:val="20"/>
        </w:rPr>
        <w:t xml:space="preserve">disposición </w:t>
      </w:r>
      <w:r>
        <w:rPr>
          <w:rFonts w:ascii="Arial Narrow" w:hAnsi="Arial Narrow"/>
          <w:sz w:val="20"/>
        </w:rPr>
        <w:t xml:space="preserve">de los interesados </w:t>
      </w:r>
      <w:r w:rsidRPr="004810A4">
        <w:rPr>
          <w:rFonts w:ascii="Arial Narrow" w:hAnsi="Arial Narrow"/>
          <w:sz w:val="20"/>
        </w:rPr>
        <w:t xml:space="preserve">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6F105F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8A4677">
        <w:rPr>
          <w:rFonts w:ascii="Arial Narrow" w:hAnsi="Arial Narrow"/>
          <w:sz w:val="18"/>
          <w:szCs w:val="18"/>
        </w:rPr>
        <w:t>11 de junio</w:t>
      </w:r>
      <w:r w:rsidR="00AF558D">
        <w:rPr>
          <w:rFonts w:ascii="Arial Narrow" w:hAnsi="Arial Narrow"/>
          <w:sz w:val="18"/>
          <w:szCs w:val="18"/>
        </w:rPr>
        <w:t xml:space="preserve"> de 2020</w:t>
      </w:r>
      <w:r w:rsidR="00824673">
        <w:rPr>
          <w:rFonts w:ascii="Arial Narrow" w:hAnsi="Arial Narrow"/>
          <w:sz w:val="18"/>
          <w:szCs w:val="18"/>
        </w:rPr>
        <w:t>.</w:t>
      </w:r>
    </w:p>
    <w:p w:rsidR="001E0EE1" w:rsidRDefault="001E0EE1" w:rsidP="001E0EE1">
      <w:pPr>
        <w:jc w:val="center"/>
        <w:rPr>
          <w:rFonts w:ascii="Arial Narrow" w:hAnsi="Arial Narrow"/>
          <w:sz w:val="18"/>
          <w:szCs w:val="18"/>
        </w:rPr>
      </w:pP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1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BD" w:rsidRDefault="00A307BD">
      <w:r>
        <w:separator/>
      </w:r>
    </w:p>
  </w:endnote>
  <w:endnote w:type="continuationSeparator" w:id="0">
    <w:p w:rsidR="00A307BD" w:rsidRDefault="00A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BD" w:rsidRDefault="00A307BD">
      <w:r>
        <w:separator/>
      </w:r>
    </w:p>
  </w:footnote>
  <w:footnote w:type="continuationSeparator" w:id="0">
    <w:p w:rsidR="00A307BD" w:rsidRDefault="00A3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63925"/>
    <w:rsid w:val="00296D51"/>
    <w:rsid w:val="00296E87"/>
    <w:rsid w:val="002A0575"/>
    <w:rsid w:val="002C464F"/>
    <w:rsid w:val="002C6254"/>
    <w:rsid w:val="003600B2"/>
    <w:rsid w:val="003911DA"/>
    <w:rsid w:val="003D69E8"/>
    <w:rsid w:val="0049260E"/>
    <w:rsid w:val="004B26FB"/>
    <w:rsid w:val="004D7AE9"/>
    <w:rsid w:val="004F0A5C"/>
    <w:rsid w:val="00543C1A"/>
    <w:rsid w:val="00634649"/>
    <w:rsid w:val="00662D9A"/>
    <w:rsid w:val="00663412"/>
    <w:rsid w:val="00664821"/>
    <w:rsid w:val="006775BB"/>
    <w:rsid w:val="006F105F"/>
    <w:rsid w:val="00711029"/>
    <w:rsid w:val="007133CA"/>
    <w:rsid w:val="00722F63"/>
    <w:rsid w:val="007667F3"/>
    <w:rsid w:val="007C7CE6"/>
    <w:rsid w:val="00824673"/>
    <w:rsid w:val="0082526B"/>
    <w:rsid w:val="00833CC3"/>
    <w:rsid w:val="008A4677"/>
    <w:rsid w:val="008E4083"/>
    <w:rsid w:val="008E66C0"/>
    <w:rsid w:val="00905190"/>
    <w:rsid w:val="009111F5"/>
    <w:rsid w:val="0095620F"/>
    <w:rsid w:val="009C68BB"/>
    <w:rsid w:val="009E00A8"/>
    <w:rsid w:val="00A307BD"/>
    <w:rsid w:val="00A31832"/>
    <w:rsid w:val="00A778F3"/>
    <w:rsid w:val="00AE4091"/>
    <w:rsid w:val="00AF558D"/>
    <w:rsid w:val="00B10D42"/>
    <w:rsid w:val="00B53151"/>
    <w:rsid w:val="00BA09B3"/>
    <w:rsid w:val="00BB4AB7"/>
    <w:rsid w:val="00C22AE2"/>
    <w:rsid w:val="00C602B9"/>
    <w:rsid w:val="00D33A9F"/>
    <w:rsid w:val="00D3412A"/>
    <w:rsid w:val="00D63983"/>
    <w:rsid w:val="00D8397A"/>
    <w:rsid w:val="00DE21CB"/>
    <w:rsid w:val="00E81E15"/>
    <w:rsid w:val="00E90E3C"/>
    <w:rsid w:val="00EC23F6"/>
    <w:rsid w:val="00EC6B16"/>
    <w:rsid w:val="00F16AF1"/>
    <w:rsid w:val="00F439C4"/>
    <w:rsid w:val="00F942D0"/>
    <w:rsid w:val="00FA0E44"/>
    <w:rsid w:val="00FA3A24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pranet.sonora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ranet.sonor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Arlenn</cp:lastModifiedBy>
  <cp:revision>8</cp:revision>
  <cp:lastPrinted>2020-06-08T18:35:00Z</cp:lastPrinted>
  <dcterms:created xsi:type="dcterms:W3CDTF">2020-05-19T22:49:00Z</dcterms:created>
  <dcterms:modified xsi:type="dcterms:W3CDTF">2020-06-08T18:36:00Z</dcterms:modified>
</cp:coreProperties>
</file>